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3B54EC" w:rsidRDefault="00735FC4" w:rsidP="00FC0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3B54EC" w:rsidRPr="003B54EC">
        <w:rPr>
          <w:rFonts w:ascii="Times New Roman" w:hAnsi="Times New Roman"/>
          <w:b/>
          <w:sz w:val="28"/>
          <w:szCs w:val="24"/>
        </w:rPr>
        <w:t>АТ «</w:t>
      </w:r>
      <w:r w:rsidR="00D6357A" w:rsidRPr="00D6357A">
        <w:rPr>
          <w:rFonts w:ascii="Times New Roman" w:hAnsi="Times New Roman"/>
          <w:b/>
          <w:sz w:val="28"/>
          <w:szCs w:val="28"/>
        </w:rPr>
        <w:t>УКРГАЗПРОМБАНК</w:t>
      </w:r>
      <w:r w:rsidR="003B54EC" w:rsidRPr="003B54EC">
        <w:rPr>
          <w:rFonts w:ascii="Times New Roman" w:hAnsi="Times New Roman"/>
          <w:b/>
          <w:sz w:val="28"/>
          <w:szCs w:val="24"/>
        </w:rPr>
        <w:t>»</w:t>
      </w:r>
      <w:r w:rsidR="004B7992" w:rsidRPr="003B54EC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735FC4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3B54EC" w:rsidRPr="003B54EC">
        <w:rPr>
          <w:rFonts w:ascii="Times New Roman" w:hAnsi="Times New Roman"/>
          <w:b w:val="0"/>
          <w:sz w:val="28"/>
          <w:szCs w:val="24"/>
        </w:rPr>
        <w:t>АТ «</w:t>
      </w:r>
      <w:r w:rsidR="00D6357A" w:rsidRPr="00D6357A">
        <w:rPr>
          <w:rFonts w:ascii="Times New Roman" w:hAnsi="Times New Roman"/>
          <w:b w:val="0"/>
          <w:sz w:val="28"/>
          <w:szCs w:val="28"/>
        </w:rPr>
        <w:t>УКРГАЗПРОМБАНК</w:t>
      </w:r>
      <w:r w:rsidR="003B54EC"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735FC4">
        <w:rPr>
          <w:rFonts w:ascii="Times New Roman" w:hAnsi="Times New Roman"/>
          <w:sz w:val="28"/>
          <w:szCs w:val="28"/>
          <w:lang w:val="ru-RU"/>
        </w:rPr>
        <w:t>40</w:t>
      </w:r>
      <w:r w:rsidR="00735FC4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>000 000 грн. (</w:t>
      </w:r>
      <w:r w:rsidR="00735FC4">
        <w:rPr>
          <w:rFonts w:ascii="Times New Roman" w:hAnsi="Times New Roman"/>
          <w:sz w:val="28"/>
          <w:szCs w:val="28"/>
        </w:rPr>
        <w:t>сорок</w:t>
      </w:r>
      <w:r w:rsidR="00361384">
        <w:rPr>
          <w:rFonts w:ascii="Times New Roman" w:hAnsi="Times New Roman"/>
          <w:sz w:val="28"/>
          <w:szCs w:val="28"/>
        </w:rPr>
        <w:t>мільйонів гривень)</w:t>
      </w:r>
      <w:r w:rsidR="00361384" w:rsidRPr="00CE63B6">
        <w:rPr>
          <w:rFonts w:ascii="Times New Roman" w:hAnsi="Times New Roman"/>
          <w:sz w:val="28"/>
          <w:szCs w:val="28"/>
        </w:rPr>
        <w:t>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>. Призначення платежу: «</w:t>
      </w:r>
      <w:r w:rsidR="00361384"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735FC4">
        <w:rPr>
          <w:rFonts w:ascii="Times New Roman" w:hAnsi="Times New Roman"/>
          <w:sz w:val="28"/>
          <w:szCs w:val="28"/>
        </w:rPr>
        <w:t>П</w:t>
      </w:r>
      <w:r w:rsidR="003B54EC">
        <w:rPr>
          <w:rFonts w:ascii="Times New Roman" w:hAnsi="Times New Roman"/>
          <w:sz w:val="28"/>
          <w:szCs w:val="24"/>
        </w:rPr>
        <w:t>АТ «</w:t>
      </w:r>
      <w:r w:rsidR="00D6357A" w:rsidRPr="007A091A">
        <w:rPr>
          <w:rFonts w:ascii="Times New Roman" w:hAnsi="Times New Roman"/>
          <w:sz w:val="28"/>
          <w:szCs w:val="28"/>
        </w:rPr>
        <w:t>УКРГАЗПРОМБАНК</w:t>
      </w:r>
      <w:r w:rsidR="003B54EC">
        <w:rPr>
          <w:rFonts w:ascii="Times New Roman" w:hAnsi="Times New Roman"/>
          <w:sz w:val="28"/>
          <w:szCs w:val="24"/>
        </w:rPr>
        <w:t>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r w:rsidR="000C7281">
        <w:rPr>
          <w:rFonts w:ascii="Times New Roman" w:hAnsi="Times New Roman"/>
          <w:sz w:val="28"/>
          <w:szCs w:val="28"/>
        </w:rPr>
        <w:t>.</w:t>
      </w:r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подаєписьмове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r w:rsidR="00A65516">
        <w:rPr>
          <w:rFonts w:ascii="Times New Roman" w:hAnsi="Times New Roman"/>
          <w:sz w:val="28"/>
          <w:szCs w:val="28"/>
        </w:rPr>
        <w:t>заумови</w:t>
      </w:r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 w:rsidR="00E1503E">
        <w:rPr>
          <w:rFonts w:ascii="Times New Roman" w:hAnsi="Times New Roman"/>
          <w:sz w:val="28"/>
          <w:szCs w:val="28"/>
        </w:rPr>
        <w:t>отримання</w:t>
      </w:r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Про необхідність отримання фінансовоїпідтримки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>
      <w:bookmarkStart w:id="0" w:name="_GoBack"/>
      <w:bookmarkEnd w:id="0"/>
    </w:p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22" w:rsidRDefault="008A2522" w:rsidP="004B7992">
      <w:pPr>
        <w:spacing w:after="0" w:line="240" w:lineRule="auto"/>
      </w:pPr>
      <w:r>
        <w:separator/>
      </w:r>
    </w:p>
  </w:endnote>
  <w:endnote w:type="continuationSeparator" w:id="1">
    <w:p w:rsidR="008A2522" w:rsidRDefault="008A2522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C70815">
        <w:pPr>
          <w:pStyle w:val="a5"/>
          <w:jc w:val="right"/>
        </w:pPr>
        <w:r w:rsidRPr="00C70815">
          <w:fldChar w:fldCharType="begin"/>
        </w:r>
        <w:r w:rsidR="00CF2E42">
          <w:instrText>PAGE   \* MERGEFORMAT</w:instrText>
        </w:r>
        <w:r w:rsidRPr="00C70815">
          <w:fldChar w:fldCharType="separate"/>
        </w:r>
        <w:r w:rsidR="001F3541" w:rsidRPr="001F3541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22" w:rsidRDefault="008A2522" w:rsidP="004B7992">
      <w:pPr>
        <w:spacing w:after="0" w:line="240" w:lineRule="auto"/>
      </w:pPr>
      <w:r>
        <w:separator/>
      </w:r>
    </w:p>
  </w:footnote>
  <w:footnote w:type="continuationSeparator" w:id="1">
    <w:p w:rsidR="008A2522" w:rsidRDefault="008A2522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1F3541"/>
    <w:rsid w:val="00260D07"/>
    <w:rsid w:val="002B7E7F"/>
    <w:rsid w:val="002E1120"/>
    <w:rsid w:val="0033044C"/>
    <w:rsid w:val="00331F9E"/>
    <w:rsid w:val="00361384"/>
    <w:rsid w:val="003B54EC"/>
    <w:rsid w:val="00417036"/>
    <w:rsid w:val="00437FC0"/>
    <w:rsid w:val="004809B9"/>
    <w:rsid w:val="004B7992"/>
    <w:rsid w:val="004D39C3"/>
    <w:rsid w:val="004E255B"/>
    <w:rsid w:val="005F0949"/>
    <w:rsid w:val="0062006D"/>
    <w:rsid w:val="006229E1"/>
    <w:rsid w:val="006644BA"/>
    <w:rsid w:val="006B45A6"/>
    <w:rsid w:val="00714C97"/>
    <w:rsid w:val="00733BB4"/>
    <w:rsid w:val="00735FC4"/>
    <w:rsid w:val="00786910"/>
    <w:rsid w:val="00800E29"/>
    <w:rsid w:val="00820124"/>
    <w:rsid w:val="00862F55"/>
    <w:rsid w:val="00863A4C"/>
    <w:rsid w:val="008653FE"/>
    <w:rsid w:val="008822B3"/>
    <w:rsid w:val="008857D3"/>
    <w:rsid w:val="008A2522"/>
    <w:rsid w:val="0099272A"/>
    <w:rsid w:val="009D0D60"/>
    <w:rsid w:val="009F78F2"/>
    <w:rsid w:val="00A65516"/>
    <w:rsid w:val="00A80876"/>
    <w:rsid w:val="00A92E6B"/>
    <w:rsid w:val="00AB7B78"/>
    <w:rsid w:val="00AD4F68"/>
    <w:rsid w:val="00AD6F99"/>
    <w:rsid w:val="00AE40DE"/>
    <w:rsid w:val="00B0704C"/>
    <w:rsid w:val="00B21D3A"/>
    <w:rsid w:val="00B245E9"/>
    <w:rsid w:val="00B256BF"/>
    <w:rsid w:val="00B60816"/>
    <w:rsid w:val="00B645FE"/>
    <w:rsid w:val="00B66B08"/>
    <w:rsid w:val="00B7757B"/>
    <w:rsid w:val="00BC7312"/>
    <w:rsid w:val="00BF58DD"/>
    <w:rsid w:val="00C34E4F"/>
    <w:rsid w:val="00C45606"/>
    <w:rsid w:val="00C70815"/>
    <w:rsid w:val="00C719B8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6357A"/>
    <w:rsid w:val="00D847CA"/>
    <w:rsid w:val="00DB2EC7"/>
    <w:rsid w:val="00E1503E"/>
    <w:rsid w:val="00E561BF"/>
    <w:rsid w:val="00E8029E"/>
    <w:rsid w:val="00EE0CCA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D86D-1964-446B-8B74-2A770C39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25</cp:revision>
  <cp:lastPrinted>2015-03-13T07:54:00Z</cp:lastPrinted>
  <dcterms:created xsi:type="dcterms:W3CDTF">2015-01-31T12:09:00Z</dcterms:created>
  <dcterms:modified xsi:type="dcterms:W3CDTF">2015-04-15T12:44:00Z</dcterms:modified>
</cp:coreProperties>
</file>